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F21" w:rsidRDefault="00BF6BC5" w:rsidP="00BF6BC5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BF6BC5">
        <w:rPr>
          <w:rFonts w:ascii="Algerian" w:hAnsi="Algerian"/>
          <w:b/>
          <w:sz w:val="28"/>
          <w:szCs w:val="28"/>
        </w:rPr>
        <w:t>Abschied vom Meer</w:t>
      </w:r>
    </w:p>
    <w:p w:rsidR="000C22BD" w:rsidRDefault="000C22BD" w:rsidP="00BF6BC5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0C22BD" w:rsidRPr="000C22BD" w:rsidRDefault="000C22BD" w:rsidP="00BF6BC5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C22BD">
        <w:rPr>
          <w:rFonts w:cstheme="minorHAnsi"/>
          <w:b/>
          <w:sz w:val="28"/>
          <w:szCs w:val="28"/>
        </w:rPr>
        <w:t>Gedicht 1332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Meer da nehme ich Abschied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einst es Puschkin tat,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Neptuns tosend Wellen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erhielt ich guten Rat.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wa</w:t>
      </w:r>
      <w:r w:rsidR="000C22BD">
        <w:rPr>
          <w:sz w:val="28"/>
          <w:szCs w:val="28"/>
        </w:rPr>
        <w:t>r</w:t>
      </w:r>
      <w:r>
        <w:rPr>
          <w:sz w:val="28"/>
          <w:szCs w:val="28"/>
        </w:rPr>
        <w:t xml:space="preserve"> ein Schäumen, Tosen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Brausen rings herum,</w:t>
      </w:r>
    </w:p>
    <w:p w:rsidR="00BF6BC5" w:rsidRDefault="00196184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bookmarkStart w:id="0" w:name="_GoBack"/>
      <w:bookmarkEnd w:id="0"/>
      <w:r w:rsidR="00BF6BC5">
        <w:rPr>
          <w:sz w:val="28"/>
          <w:szCs w:val="28"/>
        </w:rPr>
        <w:t>ild Wellenschlag zum Felsen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ha</w:t>
      </w:r>
      <w:r w:rsidR="00B00FE5">
        <w:rPr>
          <w:sz w:val="28"/>
          <w:szCs w:val="28"/>
        </w:rPr>
        <w:t>t</w:t>
      </w:r>
      <w:r>
        <w:rPr>
          <w:sz w:val="28"/>
          <w:szCs w:val="28"/>
        </w:rPr>
        <w:t xml:space="preserve"> beglückt mein Sinn.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Hut vom Kopf ich nehme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sage sanft gut bey</w:t>
      </w:r>
      <w:r w:rsidR="00B00FE5">
        <w:rPr>
          <w:sz w:val="28"/>
          <w:szCs w:val="28"/>
        </w:rPr>
        <w:t>,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Wanderschaft ich gehe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00FE5">
        <w:rPr>
          <w:sz w:val="28"/>
          <w:szCs w:val="28"/>
        </w:rPr>
        <w:t xml:space="preserve">enn Reisen das macht </w:t>
      </w:r>
      <w:r>
        <w:rPr>
          <w:sz w:val="28"/>
          <w:szCs w:val="28"/>
        </w:rPr>
        <w:t>frei.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Wolken fliehen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ihnen zieh ich mit</w:t>
      </w:r>
      <w:r w:rsidR="00B00FE5">
        <w:rPr>
          <w:sz w:val="28"/>
          <w:szCs w:val="28"/>
        </w:rPr>
        <w:t>,</w:t>
      </w:r>
    </w:p>
    <w:p w:rsidR="00BF6BC5" w:rsidRDefault="00BF6BC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 möchte ich besehen</w:t>
      </w:r>
    </w:p>
    <w:p w:rsidR="00BF6BC5" w:rsidRDefault="00B00FE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Will finden Freiheit - </w:t>
      </w:r>
      <w:r w:rsidR="00BF6BC5">
        <w:rPr>
          <w:sz w:val="28"/>
          <w:szCs w:val="28"/>
        </w:rPr>
        <w:t>Glück.</w:t>
      </w:r>
    </w:p>
    <w:p w:rsidR="00BF6BC5" w:rsidRDefault="00B00FE5" w:rsidP="00BF6B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BF6BC5" w:rsidRPr="00B00FE5" w:rsidRDefault="00B00FE5" w:rsidP="00BF6BC5">
      <w:pPr>
        <w:pStyle w:val="KeinLeerraum"/>
        <w:jc w:val="center"/>
        <w:rPr>
          <w:sz w:val="24"/>
          <w:szCs w:val="24"/>
        </w:rPr>
      </w:pPr>
      <w:r w:rsidRPr="00B00FE5">
        <w:rPr>
          <w:sz w:val="24"/>
          <w:szCs w:val="24"/>
        </w:rPr>
        <w:t>Peter Leitheim: Buchautor</w:t>
      </w:r>
    </w:p>
    <w:p w:rsidR="00B00FE5" w:rsidRPr="00B00FE5" w:rsidRDefault="00B00FE5" w:rsidP="00BF6BC5">
      <w:pPr>
        <w:pStyle w:val="KeinLeerraum"/>
        <w:jc w:val="center"/>
        <w:rPr>
          <w:sz w:val="24"/>
          <w:szCs w:val="24"/>
        </w:rPr>
      </w:pPr>
      <w:r w:rsidRPr="00B00FE5">
        <w:rPr>
          <w:sz w:val="24"/>
          <w:szCs w:val="24"/>
        </w:rPr>
        <w:t>Gedichte, Märchen, Fabeln, Sagen, Gebete</w:t>
      </w:r>
    </w:p>
    <w:p w:rsidR="00B00FE5" w:rsidRPr="00B00FE5" w:rsidRDefault="00B00FE5" w:rsidP="00BF6BC5">
      <w:pPr>
        <w:pStyle w:val="KeinLeerraum"/>
        <w:jc w:val="center"/>
        <w:rPr>
          <w:sz w:val="24"/>
          <w:szCs w:val="24"/>
        </w:rPr>
      </w:pPr>
      <w:r w:rsidRPr="00B00FE5">
        <w:rPr>
          <w:sz w:val="24"/>
          <w:szCs w:val="24"/>
        </w:rPr>
        <w:t>Deutsche Gedichte Bibliothek</w:t>
      </w:r>
    </w:p>
    <w:p w:rsidR="00B00FE5" w:rsidRPr="00B00FE5" w:rsidRDefault="00B00FE5" w:rsidP="00BF6BC5">
      <w:pPr>
        <w:pStyle w:val="KeinLeerraum"/>
        <w:jc w:val="center"/>
        <w:rPr>
          <w:sz w:val="24"/>
          <w:szCs w:val="24"/>
        </w:rPr>
      </w:pPr>
      <w:r w:rsidRPr="00B00FE5">
        <w:rPr>
          <w:sz w:val="24"/>
          <w:szCs w:val="24"/>
        </w:rPr>
        <w:t>Reutlinger Autorenpool.</w:t>
      </w:r>
    </w:p>
    <w:sectPr w:rsidR="00B00FE5" w:rsidRPr="00B00F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BC5"/>
    <w:rsid w:val="000C22BD"/>
    <w:rsid w:val="00196184"/>
    <w:rsid w:val="00B00FE5"/>
    <w:rsid w:val="00BF6BC5"/>
    <w:rsid w:val="00CB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D1FCA"/>
  <w15:chartTrackingRefBased/>
  <w15:docId w15:val="{F61C2458-23C8-4CB3-A4E9-61C8F8FC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F6B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2023-02-13T11:48:00Z</dcterms:created>
  <dcterms:modified xsi:type="dcterms:W3CDTF">2025-07-18T07:22:00Z</dcterms:modified>
</cp:coreProperties>
</file>